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FC" w:rsidRDefault="005037FC" w:rsidP="00C63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8FC" w:rsidRPr="000371AD" w:rsidRDefault="00EF38FC" w:rsidP="00EF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EF38FC" w:rsidRPr="008D4919" w:rsidRDefault="00EF38FC" w:rsidP="00EF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</w:p>
    <w:p w:rsidR="00EF38FC" w:rsidRDefault="00EF38FC" w:rsidP="00EF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28.02.2020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EF38FC" w:rsidRPr="008644F2" w:rsidRDefault="00EF38FC" w:rsidP="00EF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FC" w:rsidRPr="000371AD" w:rsidRDefault="00EF38FC" w:rsidP="00EF38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28.02.2020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C634FB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,</w:t>
      </w:r>
      <w:r w:rsidR="00C63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EF38FC" w:rsidRDefault="00EF38FC" w:rsidP="00EF38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297667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297667">
        <w:rPr>
          <w:rFonts w:ascii="Times New Roman" w:hAnsi="Times New Roman" w:cs="Times New Roman"/>
          <w:sz w:val="28"/>
          <w:szCs w:val="28"/>
        </w:rPr>
        <w:t xml:space="preserve">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667" w:rsidRDefault="00297667" w:rsidP="00EF38F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 направи предложение за включване на допълнителна докладна записка с Вх. № 08-0</w:t>
      </w:r>
      <w:r w:rsidR="00C634FB">
        <w:rPr>
          <w:rFonts w:ascii="Times New Roman" w:hAnsi="Times New Roman" w:cs="Times New Roman"/>
          <w:sz w:val="28"/>
          <w:szCs w:val="28"/>
          <w:lang w:val="bg-BG"/>
        </w:rPr>
        <w:t>0-51/27.02.2010 г. като т. 12. о</w:t>
      </w:r>
      <w:r>
        <w:rPr>
          <w:rFonts w:ascii="Times New Roman" w:hAnsi="Times New Roman" w:cs="Times New Roman"/>
          <w:sz w:val="28"/>
          <w:szCs w:val="28"/>
          <w:lang w:val="bg-BG"/>
        </w:rPr>
        <w:t>т дневния ред.</w:t>
      </w:r>
    </w:p>
    <w:p w:rsidR="00297667" w:rsidRDefault="00297667" w:rsidP="002976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97667" w:rsidRPr="007159AE" w:rsidRDefault="00297667" w:rsidP="002976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297667" w:rsidRPr="00D61640" w:rsidRDefault="00297667" w:rsidP="002976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297667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297667" w:rsidRPr="007159AE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297667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297667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297667" w:rsidRPr="00684692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297667" w:rsidRPr="00684692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297667" w:rsidRPr="000371AD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297667" w:rsidRPr="000371AD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297667" w:rsidRPr="000371AD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297667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297667" w:rsidRPr="005426F9" w:rsidRDefault="00297667" w:rsidP="002976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297667" w:rsidRPr="00297667" w:rsidRDefault="00297667" w:rsidP="00EF38F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Предложението бе прието.</w:t>
      </w:r>
    </w:p>
    <w:p w:rsidR="00EF38FC" w:rsidRDefault="00EF38FC" w:rsidP="00EF38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371A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426F9" w:rsidRDefault="00EF38FC" w:rsidP="000449C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426F9" w:rsidRDefault="005426F9" w:rsidP="005426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426F9" w:rsidRPr="007159AE" w:rsidRDefault="005426F9" w:rsidP="005426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5426F9" w:rsidRPr="00D61640" w:rsidRDefault="005426F9" w:rsidP="005426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426F9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5426F9" w:rsidRPr="007159AE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5426F9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5426F9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5426F9" w:rsidRPr="00684692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5426F9" w:rsidRPr="00684692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5426F9" w:rsidRPr="000371AD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5426F9" w:rsidRPr="000371AD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5426F9" w:rsidRPr="000371AD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5426F9" w:rsidRDefault="005426F9" w:rsidP="00542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5426F9" w:rsidRPr="001F31A5" w:rsidRDefault="005426F9" w:rsidP="000449C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EF38FC" w:rsidRDefault="00EF38FC" w:rsidP="00EF38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EF38FC" w:rsidRDefault="00EF38FC" w:rsidP="00EF3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FC" w:rsidRDefault="00EF38FC" w:rsidP="00EF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2A61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  Р  Е  Д :</w:t>
      </w:r>
    </w:p>
    <w:p w:rsidR="007E5BC5" w:rsidRPr="002A61C2" w:rsidRDefault="007E5BC5" w:rsidP="00EF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отмяна на Наредбата за определяне на размера на местните данъци на територията на Община Ситово.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007C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Ситово.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2.Докладна записка относно приемане на Наредба за определяне размера на местните данъци на територията на Община Ситово.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7E5BC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 w:rsidR="00007C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 приемана на Програма за управление на Община Ситово за мандат 2019 – 2023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07C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4.Докладна записка относно приемане на Програма за енергийна ефективност за периода 2019 – 2023 година. </w:t>
      </w:r>
    </w:p>
    <w:p w:rsidR="00EF38FC" w:rsidRDefault="00EF38FC" w:rsidP="000449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007C35" w:rsidRPr="00EF38FC" w:rsidRDefault="00007C35" w:rsidP="000449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Община Ситово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5. Докладна записка относно приемане на краткосрочна програма на Община Ситово за насърчаване използването на енергия от възобновяеми източници и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биогорива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периода 2020 – 2022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007C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6.Докладна записка относно Отчет за дейността на Общинска администрация – Ситово за 2019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EF38FC" w:rsidRPr="00EF38FC" w:rsidRDefault="00EF38FC" w:rsidP="00EF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7.Докладна записка относно приемане Отчет на ОП „Общински имоти и услуги – 2012“ за периода 01.01.2019 г.- 31.12.2019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Default="00EF38FC" w:rsidP="006C04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007C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007C35" w:rsidRDefault="00007C35" w:rsidP="006C04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7C35" w:rsidRDefault="00007C35" w:rsidP="006C04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7C35" w:rsidRDefault="00007C35" w:rsidP="006C04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7C35" w:rsidRPr="00EF38FC" w:rsidRDefault="00007C35" w:rsidP="006C04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8. Докладна записка относно Приемане на отчета за дейността на СПОХ</w:t>
      </w:r>
    </w:p>
    <w:p w:rsidR="00EF38FC" w:rsidRPr="00EF38FC" w:rsidRDefault="00EF38FC" w:rsidP="00EF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 Независим живот „ за периода от 01.01.2019 г. до 31.12.2019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="000612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Община Ситово.</w:t>
      </w:r>
    </w:p>
    <w:p w:rsidR="00EF38FC" w:rsidRPr="00EF38FC" w:rsidRDefault="00EF38FC" w:rsidP="00EF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9.Докладна записка относно извършване трансформация на средства за 2019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0612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10. Докладна записка относно отпускане на средства за гориво на автомобили – общинска собственост, предоставени за стопанисване и управление на Участък – Ситово.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0612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EF38FC" w:rsidRPr="00EF38FC" w:rsidRDefault="00EF38FC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11. Докладна записка относно приемане на Общински план за младежта за 2020 година.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EF38FC" w:rsidRPr="00EF38FC" w:rsidRDefault="00EF38FC" w:rsidP="00EF38F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0612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676D36" w:rsidRPr="00194B8D" w:rsidRDefault="00EF38FC" w:rsidP="0067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12.</w:t>
      </w:r>
      <w:r w:rsidR="00676D36" w:rsidRPr="00676D3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676D3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 </w:t>
      </w:r>
      <w:r w:rsidR="00676D3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</w:t>
      </w:r>
      <w:proofErr w:type="spellStart"/>
      <w:r w:rsidR="00676D3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</w:t>
      </w:r>
      <w:proofErr w:type="spellEnd"/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Издаване на запис на заповед от Община Ситово в полза на ДФ „ Земеделие“ – Разплащателна агенция, обезпечаваща авансово плащане за календарната 2020 г. към Сдружение „ МИГ Главиница-Ситово  Крайдунавска Добруджа“, по </w:t>
      </w:r>
      <w:proofErr w:type="spellStart"/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="00676D36"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19.4 „ Текущи разходи и популяризиране на стратегия за Водено от общностите местно развитие“ на мярка 19 „ Водено от общностите местно развитие“ по ПРСР 2014-2020 г. във връзка със Споразумение за изпълнение на стратегия за Водено от Общностите местно развитие № РД 50-34 от 20.04.2018 г., Допълнително Споразумение №РД 50-34 от 29.11.2018 г. и Допълнително Споразумение № РД 50-34 от 19.08.2019г., сключено между „ МИГ Главиница-Ситово  Крайдунавска Добруджа“ и Министерство на земеделието, храните и горите.</w:t>
      </w:r>
    </w:p>
    <w:p w:rsidR="00676D36" w:rsidRDefault="00676D36" w:rsidP="006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F38FC" w:rsidRPr="00EF38FC" w:rsidRDefault="00676D36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13.</w:t>
      </w:r>
      <w:r w:rsidR="00EF38FC"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Питания.</w:t>
      </w:r>
    </w:p>
    <w:p w:rsidR="00EF38FC" w:rsidRPr="00EF38FC" w:rsidRDefault="00EF38FC" w:rsidP="00EF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F38FC" w:rsidRPr="00A271B3" w:rsidRDefault="00A271B3" w:rsidP="00EF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A271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A271B3" w:rsidRDefault="00EF38FC" w:rsidP="00A2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A271B3"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A271B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A271B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A271B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Ситово,</w:t>
      </w:r>
      <w:r w:rsidR="00A271B3"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отмяна на Наредбата за определяне на размера на местните данъци на територията на Община Ситово.</w:t>
      </w:r>
    </w:p>
    <w:p w:rsidR="00900C48" w:rsidRDefault="00FE5F6D" w:rsidP="00FE5F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6D" w:rsidRDefault="00FE5F6D" w:rsidP="0090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E5F6D" w:rsidRPr="007159AE" w:rsidRDefault="00FE5F6D" w:rsidP="00FE5F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FE5F6D" w:rsidRPr="00D61640" w:rsidRDefault="00FE5F6D" w:rsidP="00FE5F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FE5F6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900C48" w:rsidRDefault="00900C48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E5F6D" w:rsidRPr="007159AE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FE5F6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FE5F6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FE5F6D" w:rsidRPr="00684692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FE5F6D" w:rsidRPr="00684692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FE5F6D" w:rsidRPr="000371A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FE5F6D" w:rsidRPr="000371A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FE5F6D" w:rsidRPr="000371A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FE5F6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FE5F6D" w:rsidRPr="001F31A5" w:rsidRDefault="00FE5F6D" w:rsidP="00CD796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</w:t>
      </w:r>
      <w:r w:rsidR="00860D1E">
        <w:rPr>
          <w:rFonts w:ascii="Times New Roman" w:hAnsi="Times New Roman" w:cs="Times New Roman"/>
          <w:sz w:val="28"/>
          <w:szCs w:val="28"/>
          <w:lang w:val="bg-BG"/>
        </w:rPr>
        <w:t xml:space="preserve">юбенов </w:t>
      </w:r>
      <w:proofErr w:type="spellStart"/>
      <w:r w:rsidR="00860D1E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860D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E5F6D" w:rsidRDefault="00FE5F6D" w:rsidP="00FE5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FE5F6D" w:rsidRPr="00EF38FC" w:rsidRDefault="00FE5F6D" w:rsidP="00FE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F38FC" w:rsidRPr="00A271B3" w:rsidRDefault="00A271B3" w:rsidP="00A2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A271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14</w:t>
      </w:r>
    </w:p>
    <w:p w:rsidR="00EF38FC" w:rsidRDefault="00EF38FC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271B3" w:rsidRDefault="00A271B3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чл.21,ал.2 от ЗМСМА, Общински съвет – Ситово отменя Наредбата за определяне на размера на местните данъци на територията на Община Ситово.</w:t>
      </w:r>
    </w:p>
    <w:p w:rsidR="00A271B3" w:rsidRDefault="00A271B3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271B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A271B3" w:rsidRDefault="00A271B3" w:rsidP="00A2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Наредба за определяне размера на местните данъци на територията на Община Ситово. </w:t>
      </w:r>
    </w:p>
    <w:p w:rsidR="00CD7963" w:rsidRDefault="00860D1E" w:rsidP="00860D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1E" w:rsidRDefault="00860D1E" w:rsidP="00CD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860D1E" w:rsidRPr="007159AE" w:rsidRDefault="00860D1E" w:rsidP="00860D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860D1E" w:rsidRPr="00D61640" w:rsidRDefault="00860D1E" w:rsidP="00860D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860D1E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860D1E" w:rsidRPr="007159AE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860D1E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860D1E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860D1E" w:rsidRPr="00684692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860D1E" w:rsidRPr="00684692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860D1E" w:rsidRPr="000371AD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860D1E" w:rsidRPr="000371AD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860D1E" w:rsidRPr="000371AD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860D1E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860D1E" w:rsidRPr="005426F9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60D1E" w:rsidRPr="001F31A5" w:rsidRDefault="00860D1E" w:rsidP="00860D1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CD7963" w:rsidRDefault="00CD7963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0D1E" w:rsidRDefault="00860D1E" w:rsidP="00860D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D92D03" w:rsidRPr="00EF38FC" w:rsidRDefault="00D92D03" w:rsidP="0086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271B3" w:rsidRPr="00A271B3" w:rsidRDefault="0027718F" w:rsidP="00A2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15</w:t>
      </w:r>
    </w:p>
    <w:p w:rsidR="00A271B3" w:rsidRDefault="00A271B3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271B3" w:rsidRDefault="00A271B3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чл.21,ал.2 от ЗМСМА и чл.1,ал.2,ал.3 и ал.4 от Закона за местните данъци и такси, Общински съвет – Ситово приема Наредбата за определяне на размера на местните данъци на територията на Община Ситово, като се зап</w:t>
      </w:r>
      <w:r w:rsidR="006C0405">
        <w:rPr>
          <w:rFonts w:ascii="Times New Roman" w:hAnsi="Times New Roman" w:cs="Times New Roman"/>
          <w:sz w:val="28"/>
          <w:szCs w:val="28"/>
          <w:lang w:val="bg-BG"/>
        </w:rPr>
        <w:t>азват параметрите на старата На</w:t>
      </w:r>
      <w:r>
        <w:rPr>
          <w:rFonts w:ascii="Times New Roman" w:hAnsi="Times New Roman" w:cs="Times New Roman"/>
          <w:sz w:val="28"/>
          <w:szCs w:val="28"/>
          <w:lang w:val="bg-BG"/>
        </w:rPr>
        <w:t>редба.</w:t>
      </w:r>
    </w:p>
    <w:p w:rsidR="00A271B3" w:rsidRPr="006C0405" w:rsidRDefault="006C0405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C040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6C0405" w:rsidRDefault="006C0405" w:rsidP="006C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27718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27718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27718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приемана на Програма за управление на Община Ситово за мандат 2019 – 2023 година.</w:t>
      </w:r>
    </w:p>
    <w:p w:rsidR="00677376" w:rsidRDefault="00FB3704" w:rsidP="006C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Н. Неделчев – </w:t>
      </w:r>
      <w:r w:rsidR="0067737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Предлагам от приоритет 4 специфична цел 4.5 дейност № 4 да се включат и религиозни храмове и приоритет 3 дейност 10 да отпадне.</w:t>
      </w:r>
    </w:p>
    <w:p w:rsidR="006F6870" w:rsidRDefault="006F6870" w:rsidP="00FB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 Предложението ми е да се пусне в експлоатация – ПСОВ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2D7379" w:rsidRDefault="00D92D03" w:rsidP="006F68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 w:rsidR="006F6870">
        <w:rPr>
          <w:rFonts w:ascii="Times New Roman" w:hAnsi="Times New Roman" w:cs="Times New Roman"/>
          <w:sz w:val="28"/>
          <w:szCs w:val="28"/>
          <w:lang w:val="bg-BG"/>
        </w:rPr>
        <w:t>, заедно с направените предложения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03" w:rsidRDefault="00D92D03" w:rsidP="002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92D03" w:rsidRPr="007159AE" w:rsidRDefault="00D92D03" w:rsidP="00D92D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D92D03" w:rsidRPr="00D61640" w:rsidRDefault="00D92D03" w:rsidP="00D92D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D92D03" w:rsidRPr="007159AE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D92D03" w:rsidRPr="00684692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92D03" w:rsidRPr="00684692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D92D03" w:rsidRPr="000371AD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D92D03" w:rsidRPr="000371AD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D92D03" w:rsidRPr="000371AD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D92D03" w:rsidRPr="001F31A5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="006F687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</w:p>
    <w:p w:rsidR="0027718F" w:rsidRPr="00EF38FC" w:rsidRDefault="0027718F" w:rsidP="00D9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7718F" w:rsidRPr="00A271B3" w:rsidRDefault="0027718F" w:rsidP="0027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15</w:t>
      </w:r>
    </w:p>
    <w:p w:rsidR="00A271B3" w:rsidRDefault="00A271B3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7718F" w:rsidRDefault="0027718F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чл.21,ал.1,т.12 от ЗМСМА и във връзка с чл.44,ал.5 от ЗМСМА,</w:t>
      </w:r>
      <w:r w:rsidR="00FE5C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приема Програма за управление</w:t>
      </w:r>
      <w:r w:rsidR="00FE5C11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Ситово за мандат 2019-2023 година.</w:t>
      </w:r>
    </w:p>
    <w:p w:rsidR="0045085A" w:rsidRDefault="0045085A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E5C11" w:rsidRDefault="00FE5C11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E5C1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FE5C11" w:rsidRDefault="00FE5C11" w:rsidP="00FE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Програма за енергийна ефективност за периода 2019 – 2023 година. </w:t>
      </w:r>
    </w:p>
    <w:p w:rsidR="00432B6C" w:rsidRDefault="00432B6C" w:rsidP="00FE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Зам.кмет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Община Ситов</w:t>
      </w:r>
      <w:r w:rsidR="007E3E6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 – Общината е задължена да има такава </w:t>
      </w:r>
      <w:proofErr w:type="spellStart"/>
      <w:r w:rsidR="007E3E6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програма.Предстои</w:t>
      </w:r>
      <w:proofErr w:type="spellEnd"/>
      <w:r w:rsidR="007E3E6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се изготви и Областна програма. Ние нямаме  такива специалисти и ще се наложи да търсим специалисти от вън.</w:t>
      </w:r>
    </w:p>
    <w:p w:rsidR="00432B6C" w:rsidRDefault="00432B6C" w:rsidP="00FE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Препоръката ми към Кмета е, Общината да направи паспорт на общинските имоти, и да се н</w:t>
      </w:r>
      <w:r w:rsidR="003F6A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прави доклад</w:t>
      </w:r>
      <w:r w:rsidR="00FC5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енергийна ефективност за кметство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с.Любен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432B6C" w:rsidRDefault="00432B6C" w:rsidP="00FE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За паспортите много средства се изискват, но трябва да има.</w:t>
      </w:r>
    </w:p>
    <w:p w:rsidR="0045085A" w:rsidRDefault="00D92D03" w:rsidP="00D92D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03" w:rsidRDefault="00D92D03" w:rsidP="00450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="004508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92D03" w:rsidRPr="007159AE" w:rsidRDefault="00D92D03" w:rsidP="00D92D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D92D03" w:rsidRPr="00D61640" w:rsidRDefault="00D92D03" w:rsidP="00D92D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D92D03" w:rsidRPr="007159AE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D92D03" w:rsidRPr="00684692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92D03" w:rsidRPr="00684692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D92D03" w:rsidRPr="000371AD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D92D03" w:rsidRPr="000371AD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D92D03" w:rsidRPr="000371AD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D92D03" w:rsidRP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Въздържал се „</w:t>
      </w:r>
    </w:p>
    <w:p w:rsidR="00D92D03" w:rsidRPr="001F31A5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92D03" w:rsidRDefault="00D92D03" w:rsidP="00D92D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FE5C11" w:rsidRPr="00EF38FC" w:rsidRDefault="00FE5C11" w:rsidP="00D9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E5C11" w:rsidRDefault="00FE5C11" w:rsidP="00FE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16</w:t>
      </w:r>
    </w:p>
    <w:p w:rsidR="00FE5C11" w:rsidRDefault="00FE5C11" w:rsidP="00FE5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FE5C11" w:rsidRDefault="00FE5C11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чл.21,ал.1,т.12 от ЗМСМА,чл.12,ал.2 от Закона за енергийната ефективност, Общински съвет Ситово:</w:t>
      </w:r>
    </w:p>
    <w:p w:rsidR="00FE5C11" w:rsidRDefault="00FE5C11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1.Приема Програма за енергийната ефективност на Община Сит</w:t>
      </w:r>
      <w:r w:rsidR="006226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во за периода 2019-2021 година.</w:t>
      </w:r>
    </w:p>
    <w:p w:rsidR="00FE5C11" w:rsidRDefault="004B1855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2.Възлага на Кмета на Община Ситово да извърши всички необходими законови действия по влизане в сила, прилагане и отчитане изпълнение на Програмата.</w:t>
      </w:r>
    </w:p>
    <w:p w:rsidR="00622651" w:rsidRDefault="00622651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5085A" w:rsidRDefault="0045085A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5085A" w:rsidRDefault="0045085A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5085A" w:rsidRDefault="0045085A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5085A" w:rsidRDefault="0045085A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5085A" w:rsidRPr="00FE5C11" w:rsidRDefault="0045085A" w:rsidP="00FE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E5C11" w:rsidRDefault="00622651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622651" w:rsidRDefault="00622651" w:rsidP="0062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краткосрочна програма на Община Ситово за насърчаване използването на енергия от възобновяеми източници и </w:t>
      </w:r>
      <w:proofErr w:type="spellStart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биогорива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периода 2020 – 2022 година.</w:t>
      </w:r>
    </w:p>
    <w:p w:rsidR="00735C63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01" w:rsidRDefault="006E6101" w:rsidP="00735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E6101" w:rsidRPr="007159AE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E6101" w:rsidRPr="00D61640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E6101" w:rsidRPr="007159AE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E6101" w:rsidRPr="001F31A5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22651" w:rsidRPr="00EF38FC" w:rsidRDefault="00622651" w:rsidP="006E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22651" w:rsidRDefault="00622651" w:rsidP="006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17</w:t>
      </w:r>
    </w:p>
    <w:p w:rsidR="00622651" w:rsidRDefault="00622651" w:rsidP="006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622651" w:rsidRDefault="00961416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чл.21,ал.1,т.12 от Закона за местното самоуправление и местната администрация/ ЗМСМА/, във връзка с чл.10,ал.1 от Закона за енергията от възобновяеми източници / ЗЕВИ/, Общински съвет Ситово:</w:t>
      </w:r>
    </w:p>
    <w:p w:rsidR="00961416" w:rsidRDefault="00961416" w:rsidP="0096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Приема Краткосрочна програма за насърчаване използването на енергия от възобновяеми източници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биогорива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периода 2020-2022 година.</w:t>
      </w:r>
    </w:p>
    <w:p w:rsidR="00961416" w:rsidRPr="005B0178" w:rsidRDefault="00961416" w:rsidP="005B0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Възлага на Кмета на Община Ситово</w:t>
      </w:r>
      <w:r w:rsidR="00AB7F20">
        <w:rPr>
          <w:rFonts w:ascii="Times New Roman" w:hAnsi="Times New Roman" w:cs="Times New Roman"/>
          <w:sz w:val="28"/>
          <w:szCs w:val="28"/>
          <w:lang w:val="bg-BG"/>
        </w:rPr>
        <w:t xml:space="preserve"> да извърши всички необходими законови действия по влизане в сила, прилагане и о</w:t>
      </w:r>
      <w:r w:rsidR="005B0178">
        <w:rPr>
          <w:rFonts w:ascii="Times New Roman" w:hAnsi="Times New Roman" w:cs="Times New Roman"/>
          <w:sz w:val="28"/>
          <w:szCs w:val="28"/>
          <w:lang w:val="bg-BG"/>
        </w:rPr>
        <w:t>тчитане изпълнението на Програма</w:t>
      </w:r>
      <w:r w:rsidR="00AB7F20" w:rsidRPr="005B0178">
        <w:rPr>
          <w:rFonts w:ascii="Times New Roman" w:hAnsi="Times New Roman" w:cs="Times New Roman"/>
          <w:sz w:val="28"/>
          <w:szCs w:val="28"/>
          <w:lang w:val="bg-BG"/>
        </w:rPr>
        <w:t>та.</w:t>
      </w:r>
    </w:p>
    <w:p w:rsidR="00723A67" w:rsidRPr="00723A67" w:rsidRDefault="00723A67" w:rsidP="00723A6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A6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723A67" w:rsidRDefault="00723A67" w:rsidP="0072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Отчет за дейността на Общинска администрация – Ситово за 2019 година.</w:t>
      </w:r>
    </w:p>
    <w:p w:rsidR="006E6101" w:rsidRDefault="006E6101" w:rsidP="0072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35C63" w:rsidRDefault="00735C63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5C63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01" w:rsidRDefault="006E6101" w:rsidP="00735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E6101" w:rsidRPr="007159AE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E6101" w:rsidRPr="00D61640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E6101" w:rsidRPr="007159AE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E6101" w:rsidRPr="00D92D03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Въздържал се „</w:t>
      </w:r>
    </w:p>
    <w:p w:rsidR="006E6101" w:rsidRPr="001F31A5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E6101" w:rsidRPr="00EF38FC" w:rsidRDefault="006E6101" w:rsidP="0072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23A67" w:rsidRDefault="00723A67" w:rsidP="0072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18</w:t>
      </w:r>
    </w:p>
    <w:p w:rsidR="00864993" w:rsidRDefault="00864993" w:rsidP="0072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622651" w:rsidRDefault="00723A67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чл.21,ал.1,т.24 от ЗМСМА, Общински съвет – Ситово приема Отчета за дейността на Общинска администрация за 2019 година.</w:t>
      </w:r>
    </w:p>
    <w:p w:rsidR="00723A67" w:rsidRDefault="001272D4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272D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1272D4" w:rsidRDefault="001272D4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</w:t>
      </w:r>
      <w:proofErr w:type="spellEnd"/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приемане Отчет на ОП „Общински имоти и услуги – 2012“ за периода 01.01.2019 г.- 31.12.2019 година.</w:t>
      </w:r>
    </w:p>
    <w:p w:rsidR="0032642B" w:rsidRDefault="0032642B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 проблем с ритмичността на извозване.</w:t>
      </w:r>
      <w:r w:rsidR="00735C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</w:t>
      </w:r>
      <w:r w:rsidR="00735C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миона трябва да е максимално пълен при извозването на отпадъците.</w:t>
      </w:r>
    </w:p>
    <w:p w:rsidR="0032642B" w:rsidRDefault="0032642B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Кметовете да съдействат на директора на ОП и да се осъществява повече контрол на служителите от предприятието.</w:t>
      </w:r>
    </w:p>
    <w:p w:rsidR="0032642B" w:rsidRDefault="0032642B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Защо парите на</w:t>
      </w:r>
      <w:r w:rsidR="005D4B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маляват.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Предприятието умира.</w:t>
      </w:r>
    </w:p>
    <w:p w:rsidR="0032642B" w:rsidRDefault="0032642B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За какво съдим ДФ „ Земеделие“ ?</w:t>
      </w:r>
    </w:p>
    <w:p w:rsidR="0032642B" w:rsidRDefault="0032642B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Проблема е започнал още през 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г.Всичко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коет</w:t>
      </w:r>
      <w:r w:rsidR="005D4B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 е необходимо сме го направили.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Искаме да се преразгледа случая с Община Ситово.</w:t>
      </w:r>
    </w:p>
    <w:p w:rsidR="00DD1802" w:rsidRDefault="00DD1802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101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7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6E6101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D1802" w:rsidRPr="00DD1802" w:rsidRDefault="00DD1802" w:rsidP="00DD18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E6101" w:rsidRPr="00D61640" w:rsidRDefault="00DD1802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6E6101"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</w:t>
      </w:r>
    </w:p>
    <w:p w:rsidR="00DD1802" w:rsidRDefault="00DD1802" w:rsidP="00DD180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101">
        <w:rPr>
          <w:rFonts w:ascii="Times New Roman" w:hAnsi="Times New Roman" w:cs="Times New Roman"/>
          <w:sz w:val="28"/>
          <w:szCs w:val="28"/>
        </w:rPr>
        <w:t>.</w:t>
      </w:r>
      <w:r w:rsidR="006E6101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6E6101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E6101" w:rsidRPr="00684692" w:rsidRDefault="00DD1802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6E6101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6E6101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E6101" w:rsidRPr="000371AD" w:rsidRDefault="00DD1802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101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6E6101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E6101" w:rsidRPr="000371AD" w:rsidRDefault="00DD1802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6101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6E6101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6E6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01"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E6101" w:rsidRDefault="006E6101" w:rsidP="006E6101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3-ма „ Против“</w:t>
      </w:r>
    </w:p>
    <w:p w:rsidR="00DD1802" w:rsidRPr="007159AE" w:rsidRDefault="00DD1802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.Димитър Маринчев Христов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2.Николай Георгиев Неделчев</w:t>
      </w:r>
    </w:p>
    <w:p w:rsidR="006E6101" w:rsidRP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6E6101">
        <w:rPr>
          <w:rFonts w:ascii="Times New Roman" w:hAnsi="Times New Roman" w:cs="Times New Roman"/>
          <w:sz w:val="28"/>
          <w:szCs w:val="28"/>
          <w:lang w:val="bg-BG"/>
        </w:rPr>
        <w:t xml:space="preserve">Янко Любенов </w:t>
      </w:r>
      <w:proofErr w:type="spellStart"/>
      <w:r w:rsidRPr="006E6101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Pr="006E61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3-ма  „ Въздържал се „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E6101" w:rsidRPr="007159AE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E6101" w:rsidRP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E6101" w:rsidRDefault="006E6101" w:rsidP="006E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50F8C" w:rsidRDefault="00F50F8C" w:rsidP="00F5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19</w:t>
      </w:r>
    </w:p>
    <w:p w:rsidR="00F50F8C" w:rsidRPr="00EF38FC" w:rsidRDefault="00F50F8C" w:rsidP="00127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272D4" w:rsidRDefault="00F50F8C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чл.21,ал.1,т.23 от ЗМСМА, в изпълнение на чл.13 от Правилника за устройство и дейността на ОП „ Общински имоти и услуги – 2012“Общински съвет – Ситово:</w:t>
      </w:r>
    </w:p>
    <w:p w:rsidR="00F50F8C" w:rsidRDefault="00F50F8C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1.Приема отчета за дейността на ОП „ Общински имоти и услуги – 2012“ за периода 01.01.2019-31.12.2019 година.</w:t>
      </w:r>
    </w:p>
    <w:p w:rsidR="00F50F8C" w:rsidRDefault="00F50F8C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2.Приема изпълнение на финансовата план-сметка за периода 01.01.2019 г. до 31.12.2019год.</w:t>
      </w:r>
    </w:p>
    <w:p w:rsidR="005735B6" w:rsidRDefault="005735B6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735B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5735B6" w:rsidRDefault="005735B6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отчета за дейността на СПОХ „ Независим живот „ за периода от 01.01.2019 г. до 31.12.2019 година.</w:t>
      </w:r>
    </w:p>
    <w:p w:rsidR="00E27A5B" w:rsidRDefault="00320EAE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Предприятието има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хил.лв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несъбрана сума,</w:t>
      </w:r>
      <w:r w:rsidR="005D4B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какво мислите да правите?</w:t>
      </w:r>
    </w:p>
    <w:p w:rsidR="00320EAE" w:rsidRDefault="00320EAE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Не е ясно и  колко е персонала.</w:t>
      </w:r>
    </w:p>
    <w:p w:rsidR="00320EAE" w:rsidRDefault="00320EAE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Ю.Юдаим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Директор на СПОХ „ Независим живот“ – Нямаме готвачи, това е голям проблем.</w:t>
      </w:r>
    </w:p>
    <w:p w:rsidR="00320EAE" w:rsidRDefault="00320EAE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–Вземаме мерки и търсим млади хора за да ги обучим.</w:t>
      </w:r>
    </w:p>
    <w:p w:rsidR="005D4B5C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D4B5C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5D4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B5C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</w:p>
    <w:p w:rsidR="006E6101" w:rsidRDefault="006E6101" w:rsidP="005D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D4B5C" w:rsidRDefault="005D4B5C" w:rsidP="005D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B5C" w:rsidRDefault="005D4B5C" w:rsidP="005D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101" w:rsidRPr="007159AE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E6101" w:rsidRPr="00D61640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proofErr w:type="gramEnd"/>
    </w:p>
    <w:p w:rsidR="006E6101" w:rsidRPr="007159AE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</w:t>
      </w:r>
      <w:proofErr w:type="spellEnd"/>
      <w:r w:rsidR="00B853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Еюб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E6101" w:rsidRPr="000371AD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E6101" w:rsidRPr="001F31A5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E6101" w:rsidRDefault="006E6101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735B6" w:rsidRDefault="00C375E7" w:rsidP="00573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20</w:t>
      </w:r>
    </w:p>
    <w:p w:rsidR="005735B6" w:rsidRPr="00EF38FC" w:rsidRDefault="005735B6" w:rsidP="00573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735B6" w:rsidRDefault="005735B6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чл.21,ал.1,т.23 от ЗМСМА и в изпълнение на чл.10,ал.2 от Правилника за устройство и дейностт</w:t>
      </w:r>
      <w:r w:rsidR="00B85304">
        <w:rPr>
          <w:rFonts w:ascii="Times New Roman" w:hAnsi="Times New Roman" w:cs="Times New Roman"/>
          <w:sz w:val="28"/>
          <w:szCs w:val="28"/>
          <w:lang w:val="bg-BG"/>
        </w:rPr>
        <w:t xml:space="preserve">а на СПОХ „ Независим живот“ </w:t>
      </w:r>
      <w:proofErr w:type="spellStart"/>
      <w:r w:rsidR="00B85304">
        <w:rPr>
          <w:rFonts w:ascii="Times New Roman" w:hAnsi="Times New Roman" w:cs="Times New Roman"/>
          <w:sz w:val="28"/>
          <w:szCs w:val="28"/>
          <w:lang w:val="bg-BG"/>
        </w:rPr>
        <w:t>с.С</w:t>
      </w:r>
      <w:r>
        <w:rPr>
          <w:rFonts w:ascii="Times New Roman" w:hAnsi="Times New Roman" w:cs="Times New Roman"/>
          <w:sz w:val="28"/>
          <w:szCs w:val="28"/>
          <w:lang w:val="bg-BG"/>
        </w:rPr>
        <w:t>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5735B6" w:rsidRDefault="005735B6" w:rsidP="00EF38F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1.Приема Отчета за дейността на СПОХ „ Независим живот“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периода от 01.01.2019 г. до 31.12.2019 г. съгласно приложение 1 и 2.</w:t>
      </w:r>
    </w:p>
    <w:p w:rsidR="005735B6" w:rsidRDefault="005735B6" w:rsidP="005735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2.Приема Актуализиран годишен финансов план съгласно Приложения 1 и 2, които са неразделна част от настоящото решение.</w:t>
      </w:r>
    </w:p>
    <w:p w:rsidR="005735B6" w:rsidRDefault="00C375E7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375E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C375E7" w:rsidRDefault="00C375E7" w:rsidP="00C3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извършване трансформация на средства за 2019 година.</w:t>
      </w:r>
    </w:p>
    <w:p w:rsidR="00320EAE" w:rsidRDefault="00320EAE" w:rsidP="00C3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имам притеснение да стане така, че да връщаме пари на Министерството.</w:t>
      </w:r>
    </w:p>
    <w:p w:rsidR="006E6101" w:rsidRDefault="006E6101" w:rsidP="00BD41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proofErr w:type="spellStart"/>
      <w:r w:rsidR="000A7818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10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E6101" w:rsidRPr="007159AE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6E6101" w:rsidRPr="00D61640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E6101" w:rsidRPr="000A7818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0A7818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E6101" w:rsidRPr="007159AE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6E6101" w:rsidRPr="00684692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E6101" w:rsidRPr="000A7818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E6101" w:rsidRPr="000A7818" w:rsidRDefault="006E6101" w:rsidP="006E61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E6101" w:rsidRPr="000A7818" w:rsidRDefault="006E6101" w:rsidP="00D765D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двама „ против“</w:t>
      </w:r>
    </w:p>
    <w:p w:rsidR="006E6101" w:rsidRP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1.Николай Георгиев Неделчев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против“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- „ против „</w:t>
      </w:r>
    </w:p>
    <w:p w:rsidR="006E6101" w:rsidRDefault="00D765DC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6E6101">
        <w:rPr>
          <w:rFonts w:ascii="Times New Roman" w:hAnsi="Times New Roman" w:cs="Times New Roman"/>
          <w:sz w:val="28"/>
          <w:szCs w:val="28"/>
          <w:lang w:val="bg-BG"/>
        </w:rPr>
        <w:t>1 глас „ въздържал се“</w:t>
      </w:r>
    </w:p>
    <w:p w:rsidR="006E6101" w:rsidRPr="000A7818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  <w:r w:rsidR="000A7818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 „</w:t>
      </w:r>
    </w:p>
    <w:p w:rsidR="006E6101" w:rsidRDefault="006E6101" w:rsidP="006E610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E6101" w:rsidRPr="00EF38FC" w:rsidRDefault="006E6101" w:rsidP="00BD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375E7" w:rsidRDefault="00C375E7" w:rsidP="00C3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21</w:t>
      </w:r>
    </w:p>
    <w:p w:rsidR="00C375E7" w:rsidRDefault="00C375E7" w:rsidP="005735B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375E7" w:rsidRDefault="00C375E7" w:rsidP="005735B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чл.21,ал.1,т.6 от ЗМСМА, Общински съвет Ситово дава съгласие за прехвърляне на планираните и извършени разходи от §51-00 „ Основен ремонт“ в §§10-30 „ Текущ ремонт“ съгласно Единната бюджетна класификация.</w:t>
      </w:r>
    </w:p>
    <w:p w:rsidR="00BD232C" w:rsidRDefault="00BD232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D232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десета точка от дневния ред:</w:t>
      </w:r>
    </w:p>
    <w:p w:rsidR="00BD232C" w:rsidRDefault="00BD232C" w:rsidP="00BD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отпускане на средства за гориво на автомобили – общинска собственост, предоставени за стопанисване и управление на Участък – Ситово.</w:t>
      </w:r>
    </w:p>
    <w:p w:rsidR="00926F5B" w:rsidRDefault="00926F5B" w:rsidP="00926F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926F5B" w:rsidRPr="007159AE" w:rsidRDefault="00926F5B" w:rsidP="00926F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„за“</w:t>
      </w:r>
    </w:p>
    <w:p w:rsidR="00926F5B" w:rsidRPr="00D61640" w:rsidRDefault="00926F5B" w:rsidP="00926F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 –„за“</w:t>
      </w:r>
    </w:p>
    <w:p w:rsidR="00926F5B" w:rsidRP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26F5B" w:rsidRPr="007159AE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 –„за“</w:t>
      </w:r>
    </w:p>
    <w:p w:rsid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 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 – „за“</w:t>
      </w:r>
    </w:p>
    <w:p w:rsidR="00926F5B" w:rsidRPr="00684692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 – „за“</w:t>
      </w:r>
    </w:p>
    <w:p w:rsidR="00926F5B" w:rsidRPr="00684692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926F5B" w:rsidRP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26F5B" w:rsidRP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26F5B" w:rsidRP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26F5B" w:rsidRP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26F5B" w:rsidRPr="001F31A5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- „за“</w:t>
      </w:r>
    </w:p>
    <w:p w:rsidR="00926F5B" w:rsidRDefault="00926F5B" w:rsidP="00926F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926F5B" w:rsidRDefault="00926F5B" w:rsidP="00BD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D419B" w:rsidRDefault="00BD419B" w:rsidP="00BD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D419B" w:rsidRDefault="00BD419B" w:rsidP="00BD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D419B" w:rsidRPr="00EF38FC" w:rsidRDefault="00BD419B" w:rsidP="00BD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D232C" w:rsidRDefault="00BD232C" w:rsidP="00BD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22</w:t>
      </w:r>
    </w:p>
    <w:p w:rsidR="00BD232C" w:rsidRDefault="00BD232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D232C" w:rsidRDefault="00A22191" w:rsidP="005735B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чл.21,ал.1,т.6 от Закона за местната самоуправление и местната администрация, Общински съвет Ситово:</w:t>
      </w:r>
    </w:p>
    <w:p w:rsidR="00A22191" w:rsidRDefault="00A22191" w:rsidP="0001395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1.Дава съгласие за отпускане на гориво за предоставените на Участък Ситово автомобили / собственост на Община Ситово/ и обслужващи територията на Община Ситово, както следва:</w:t>
      </w:r>
    </w:p>
    <w:p w:rsidR="00A22191" w:rsidRPr="0001395C" w:rsidRDefault="00A22191" w:rsidP="00013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- с рег.№ СС 3865 АК / Ауди/ - 20 </w:t>
      </w:r>
      <w:proofErr w:type="spellStart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>л.бензин</w:t>
      </w:r>
      <w:proofErr w:type="spellEnd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150л.автогаз – месечно;</w:t>
      </w:r>
    </w:p>
    <w:p w:rsidR="00A22191" w:rsidRPr="0001395C" w:rsidRDefault="00A22191" w:rsidP="00013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- с рег.№ СС 6095 РВ / </w:t>
      </w:r>
      <w:proofErr w:type="spellStart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>Нисан</w:t>
      </w:r>
      <w:proofErr w:type="spellEnd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>Терано</w:t>
      </w:r>
      <w:proofErr w:type="spellEnd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- 70 </w:t>
      </w:r>
      <w:proofErr w:type="spellStart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>л.дизелово</w:t>
      </w:r>
      <w:proofErr w:type="spellEnd"/>
      <w:r w:rsidRPr="000139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гориво – месечно, за периода от 01.01.2020г. до 31.12.2020 год.</w:t>
      </w:r>
    </w:p>
    <w:p w:rsidR="00A22191" w:rsidRPr="00A22191" w:rsidRDefault="00A22191" w:rsidP="005735B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 Възлага на Кмета на Община Ситово да сключи договор за дарение на предоставяното гориво и с вътрешни компенсирани промени да осигури необходимите средства в бюджета на общината до 31.12.2020 година.</w:t>
      </w:r>
    </w:p>
    <w:p w:rsidR="00BD232C" w:rsidRDefault="00BD232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единадесета точка от дневния ред:</w:t>
      </w:r>
    </w:p>
    <w:p w:rsidR="00BD232C" w:rsidRPr="00EF38FC" w:rsidRDefault="00BD232C" w:rsidP="00BD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EF38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Общински план за младежта за 2020 година.</w:t>
      </w:r>
    </w:p>
    <w:p w:rsidR="0001395C" w:rsidRDefault="00544E87" w:rsidP="00544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87" w:rsidRDefault="00544E87" w:rsidP="000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44E87" w:rsidRPr="007159AE" w:rsidRDefault="00544E87" w:rsidP="00544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544E87" w:rsidRPr="00D61640" w:rsidRDefault="00544E87" w:rsidP="00544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544E87" w:rsidRPr="007159AE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544E87" w:rsidRPr="00684692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544E87" w:rsidRPr="00684692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544E87" w:rsidRPr="000371AD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544E87" w:rsidRPr="000371AD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544E87" w:rsidRPr="000371AD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544E87" w:rsidRPr="001F31A5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BD232C" w:rsidRDefault="00BD232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1395C" w:rsidRDefault="0001395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1395C" w:rsidRDefault="0001395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1395C" w:rsidRDefault="0001395C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D232C" w:rsidRDefault="00BD232C" w:rsidP="00BD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23</w:t>
      </w:r>
    </w:p>
    <w:p w:rsidR="008C773C" w:rsidRDefault="008C773C" w:rsidP="00BD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593D8F" w:rsidRDefault="008C773C" w:rsidP="005735B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чл.21,ал.1,т.12 от Закона за местното самоуправление и местната администрация, чл.16,ал.1 от Закона за младежта, Общински съвет – Ситово приема Общински план за младежта за 2020 година.</w:t>
      </w:r>
    </w:p>
    <w:p w:rsidR="00593D8F" w:rsidRDefault="00593D8F" w:rsidP="005735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93D8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дванадесета точка от дневния ред:</w:t>
      </w:r>
    </w:p>
    <w:p w:rsidR="00194B8D" w:rsidRDefault="00194B8D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</w:t>
      </w:r>
      <w:proofErr w:type="spellEnd"/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Издаване на запис на заповед от Община Ситово в полза на ДФ „ Земеделие“ – Разплащателна агенция, обезпечаваща авансово плащане за календарната 2020 г. към Сдружение „ МИГ Главиница-Ситово  Крайдунавска Добруджа“, по </w:t>
      </w:r>
      <w:proofErr w:type="spellStart"/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194B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19.4 „ Текущи разходи и популяризиране на стратегия за Водено от общностите местно развитие“ на мярка 19 „ Водено от общностите местно развитие“ по ПРСР 2014-2020 г. във връзка със Споразумение за изпълнение на стратегия за Водено от Общностите местно развитие № РД 50-34 от 20.04.2018 г., Допълнително Споразумение №РД 50-34 от 29.11.2018 г. и Допълнително Споразумение № РД 50-34 от 19.08.2019г., сключено между „ МИГ Главиница-Ситово  Крайдунавска Добруджа“ и Министерство на земеделието, храните и горите.</w:t>
      </w:r>
    </w:p>
    <w:p w:rsidR="00544E87" w:rsidRDefault="00544E87" w:rsidP="00544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44E87" w:rsidRPr="007159AE" w:rsidRDefault="00544E87" w:rsidP="00544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„за“</w:t>
      </w:r>
    </w:p>
    <w:p w:rsidR="00544E87" w:rsidRPr="00D61640" w:rsidRDefault="00544E87" w:rsidP="00544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 –„за“</w:t>
      </w:r>
    </w:p>
    <w:p w:rsidR="00544E87" w:rsidRPr="00926F5B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4E87" w:rsidRPr="007159AE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 –„за“</w:t>
      </w:r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 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 – „за“</w:t>
      </w:r>
    </w:p>
    <w:p w:rsidR="00544E87" w:rsidRPr="00684692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 – „за“</w:t>
      </w:r>
    </w:p>
    <w:p w:rsidR="00544E87" w:rsidRPr="00684692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544E87" w:rsidRPr="00926F5B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4E87" w:rsidRPr="00926F5B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4E87" w:rsidRPr="00926F5B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4E87" w:rsidRPr="00926F5B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4E87" w:rsidRPr="001F31A5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- „за“</w:t>
      </w:r>
    </w:p>
    <w:p w:rsidR="00544E87" w:rsidRDefault="00544E87" w:rsidP="00544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544E87" w:rsidRDefault="00544E87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4E87" w:rsidRDefault="00544E87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1395C" w:rsidRDefault="0001395C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1395C" w:rsidRDefault="0001395C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1395C" w:rsidRDefault="0001395C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1395C" w:rsidRPr="00194B8D" w:rsidRDefault="0001395C" w:rsidP="0019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D6234" w:rsidRDefault="003D6234" w:rsidP="003D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24</w:t>
      </w:r>
    </w:p>
    <w:p w:rsidR="00D37C73" w:rsidRDefault="00D37C73" w:rsidP="00D37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37C73" w:rsidRPr="0040520E" w:rsidRDefault="00D37C73" w:rsidP="00D3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чл.21,ал.1,т.10, и чл.27,ал.4 и ал.5 от ЗМСМА, чл.7,ал.2</w:t>
      </w:r>
      <w:r w:rsidR="00EC5F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т.2 и ал.3,4,6, и 7 от Наредба № 1 от 22 януари 2016 г. за прилагане на </w:t>
      </w:r>
      <w:proofErr w:type="spellStart"/>
      <w:r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19.4 „ Текущи разходи и популяризиране на стратегия за Водено от общностите местно развитие“ на мярка 19</w:t>
      </w:r>
      <w:r w:rsidR="00D447B1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 Водено от общностите местно развитие“ от ПРСР 2014-2020 </w:t>
      </w:r>
      <w:proofErr w:type="spellStart"/>
      <w:r w:rsidR="00D447B1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г.,Споразумение</w:t>
      </w:r>
      <w:proofErr w:type="spellEnd"/>
      <w:r w:rsidR="00D447B1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изпълнение на стратегия  за Водено от Общностите местно развитие </w:t>
      </w:r>
      <w:r w:rsidR="00D447B1" w:rsidRPr="0040520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№ РД 50-34 от 20.04.2018 г.,</w:t>
      </w:r>
      <w:r w:rsidR="00D447B1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Допълнително споразумение </w:t>
      </w:r>
      <w:r w:rsidR="00D447B1" w:rsidRPr="0040520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№ РД 50-34 от 29.11.2018 г</w:t>
      </w:r>
      <w:r w:rsidR="00D447B1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., Допълнително Споразумение</w:t>
      </w:r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01F36" w:rsidRPr="00ED4FD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№ РД 50-34 от 19.08.2019 г.</w:t>
      </w:r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Заповед </w:t>
      </w:r>
      <w:r w:rsidR="00501F36" w:rsidRPr="00ED4FD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№ РД 09-194 от 24.02.2020 г.</w:t>
      </w:r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Заместник – министъра на </w:t>
      </w:r>
      <w:proofErr w:type="spellStart"/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земеделието,храните</w:t>
      </w:r>
      <w:proofErr w:type="spellEnd"/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горите за одобрение на дейности и разходи по </w:t>
      </w:r>
      <w:proofErr w:type="spellStart"/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="00501F36" w:rsidRPr="004052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19.4 „ Текущи разходи и популяризиране на стратегия за водено от общностите местно развитие“ за календарната 2020 г., Общински съвет – Ситово приема:</w:t>
      </w:r>
    </w:p>
    <w:p w:rsidR="003D6234" w:rsidRPr="0040520E" w:rsidRDefault="003D6234" w:rsidP="003D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</w:p>
    <w:p w:rsidR="00593D8F" w:rsidRPr="0040520E" w:rsidRDefault="003D6234" w:rsidP="003D6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Упълномощава Кмета на Община Ситово да подпише Запис на заповед /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Прилежоние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№1,без протест и без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разноски,платима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на предявяване в полза на ДФ „ земеделие“ в размер на 37 818,02 лв. / тридесет и седем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хиляди,осемстотин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и осемнадесет лева и две стотинки/, което е 33% от 114 600,05 лв./ сто и четиринадесет 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хиляди,шестстотин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лева и пет стотинки/ за обезпечаване на 100% от стойността на  авансовото плащане по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19.4 „ текущи разходи и популяризиране на стратегия за  водено от общностите местно развитие“ на мярка 19 </w:t>
      </w:r>
      <w:r w:rsidR="00872443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„ Водено от общностите местно развитие“ от ПРСР 2014-2020 г., Споразумение за изпълнение на стратегия за Водено от Общностите местно развитие </w:t>
      </w:r>
      <w:r w:rsidR="00872443" w:rsidRPr="0027528C">
        <w:rPr>
          <w:rFonts w:ascii="Times New Roman" w:hAnsi="Times New Roman" w:cs="Times New Roman"/>
          <w:b/>
          <w:sz w:val="28"/>
          <w:szCs w:val="28"/>
          <w:lang w:val="bg-BG"/>
        </w:rPr>
        <w:t>№ РД 50-34 от 20.04.2018 г.,</w:t>
      </w:r>
      <w:r w:rsidR="00872443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сключено между Сдружение „ МИГ Главиница – Ситово Крайдунавска Добруджа4“ и Министерството на земеделието и  храните, и Заповед </w:t>
      </w:r>
      <w:r w:rsidR="00872443" w:rsidRPr="00741776">
        <w:rPr>
          <w:rFonts w:ascii="Times New Roman" w:hAnsi="Times New Roman" w:cs="Times New Roman"/>
          <w:b/>
          <w:sz w:val="28"/>
          <w:szCs w:val="28"/>
          <w:lang w:val="bg-BG"/>
        </w:rPr>
        <w:t>№ РД-09-194 от 24.02.2020 г.</w:t>
      </w:r>
      <w:r w:rsidR="00872443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на Заместник. Министъра на земеделието храните и горите за одобрение на дейности и разходи по </w:t>
      </w:r>
      <w:proofErr w:type="spellStart"/>
      <w:r w:rsidR="00872443" w:rsidRPr="0040520E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="00872443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19.4 „ Текущи разходи и популяризиране на стратегия за водено от общностите местно развитие“ за календарната 2020 г.</w:t>
      </w:r>
    </w:p>
    <w:p w:rsidR="008A281D" w:rsidRDefault="00482767" w:rsidP="003D6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Възлага на Кмета на Община Ситово да подготви необходимите документи за получаване на авансово плащане в размер на </w:t>
      </w:r>
      <w:r w:rsidRPr="00FA7E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37 818,02 лв. / тридесет и седем </w:t>
      </w:r>
      <w:proofErr w:type="spellStart"/>
      <w:r w:rsidRPr="00FA7EFD">
        <w:rPr>
          <w:rFonts w:ascii="Times New Roman" w:hAnsi="Times New Roman" w:cs="Times New Roman"/>
          <w:b/>
          <w:sz w:val="28"/>
          <w:szCs w:val="28"/>
          <w:lang w:val="bg-BG"/>
        </w:rPr>
        <w:t>хиляди,осемстотин</w:t>
      </w:r>
      <w:proofErr w:type="spellEnd"/>
      <w:r w:rsidRPr="00FA7E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осемдесет лева и две стотинки/,</w:t>
      </w:r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19.4 „ Текущи разходи и популяризиране на стратегия за водено от общностите местно развитие</w:t>
      </w:r>
      <w:r w:rsidR="00AD4A69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“ от ПРСР 2014-2020 т., Споразумение за изпълнение на  стратегия за Водено от Общностите </w:t>
      </w:r>
      <w:r w:rsidR="00AD4A69" w:rsidRPr="0040520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местно развитие </w:t>
      </w:r>
      <w:r w:rsidR="00AD4A69" w:rsidRPr="00FA7E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РД 50-34 от 20.04.2018 </w:t>
      </w:r>
      <w:proofErr w:type="spellStart"/>
      <w:r w:rsidR="00AD4A69" w:rsidRPr="00FA7EFD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  <w:r w:rsidR="00AD4A69" w:rsidRPr="0040520E">
        <w:rPr>
          <w:rFonts w:ascii="Times New Roman" w:hAnsi="Times New Roman" w:cs="Times New Roman"/>
          <w:sz w:val="28"/>
          <w:szCs w:val="28"/>
          <w:lang w:val="bg-BG"/>
        </w:rPr>
        <w:t>,сключено</w:t>
      </w:r>
      <w:proofErr w:type="spellEnd"/>
      <w:r w:rsidR="00AD4A69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между Сдружение „ МИГ Главиница – Ситово Крайдунавска Добруджа“ и Министерството на земеделието и храните, и Заповед </w:t>
      </w:r>
      <w:r w:rsidR="00AD4A69" w:rsidRPr="00FA7EFD">
        <w:rPr>
          <w:rFonts w:ascii="Times New Roman" w:hAnsi="Times New Roman" w:cs="Times New Roman"/>
          <w:b/>
          <w:sz w:val="28"/>
          <w:szCs w:val="28"/>
          <w:lang w:val="bg-BG"/>
        </w:rPr>
        <w:t>№ РД 09-194 от 24.02.2020 г.</w:t>
      </w:r>
      <w:r w:rsidR="00AD4A69"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</w:p>
    <w:p w:rsidR="008A281D" w:rsidRDefault="008A281D" w:rsidP="008A28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B0CF3" w:rsidRDefault="00AD4A69" w:rsidP="008A28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Заместник-министъра на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земеделието,храните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и горите за одобрение на дейности и разходи по </w:t>
      </w:r>
      <w:proofErr w:type="spellStart"/>
      <w:r w:rsidRPr="0040520E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40520E">
        <w:rPr>
          <w:rFonts w:ascii="Times New Roman" w:hAnsi="Times New Roman" w:cs="Times New Roman"/>
          <w:sz w:val="28"/>
          <w:szCs w:val="28"/>
          <w:lang w:val="bg-BG"/>
        </w:rPr>
        <w:t xml:space="preserve"> 19.4 „ Текущи разходи и популяризиране на стратегия за водено от общностите местно развитие“ за календарната 2020 г. и да ги представи пред Държавен фонд „ Земеделие“</w:t>
      </w:r>
      <w:r w:rsidR="00320EA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20EAE" w:rsidRDefault="00320EAE" w:rsidP="00320EAE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20EA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тринадесета точка от дневния ред:</w:t>
      </w:r>
    </w:p>
    <w:p w:rsidR="00320EAE" w:rsidRDefault="00320EAE" w:rsidP="00320EAE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20EAE"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 w:rsidRPr="00320EAE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 </w:t>
      </w:r>
      <w:proofErr w:type="spellStart"/>
      <w:r w:rsidRPr="00320EAE">
        <w:rPr>
          <w:rFonts w:ascii="Times New Roman" w:hAnsi="Times New Roman" w:cs="Times New Roman"/>
          <w:sz w:val="28"/>
          <w:szCs w:val="28"/>
          <w:lang w:val="bg-BG"/>
        </w:rPr>
        <w:t>Общ.съвет</w:t>
      </w:r>
      <w:proofErr w:type="spellEnd"/>
      <w:r w:rsidRPr="00320EAE">
        <w:rPr>
          <w:rFonts w:ascii="Times New Roman" w:hAnsi="Times New Roman" w:cs="Times New Roman"/>
          <w:sz w:val="28"/>
          <w:szCs w:val="28"/>
          <w:lang w:val="bg-BG"/>
        </w:rPr>
        <w:t xml:space="preserve">  - Сито</w:t>
      </w:r>
      <w:r w:rsidR="009736B9">
        <w:rPr>
          <w:rFonts w:ascii="Times New Roman" w:hAnsi="Times New Roman" w:cs="Times New Roman"/>
          <w:sz w:val="28"/>
          <w:szCs w:val="28"/>
          <w:lang w:val="bg-BG"/>
        </w:rPr>
        <w:t xml:space="preserve">во-  Имаме предложение от д-р </w:t>
      </w:r>
      <w:proofErr w:type="spellStart"/>
      <w:r w:rsidR="009736B9">
        <w:rPr>
          <w:rFonts w:ascii="Times New Roman" w:hAnsi="Times New Roman" w:cs="Times New Roman"/>
          <w:sz w:val="28"/>
          <w:szCs w:val="28"/>
          <w:lang w:val="bg-BG"/>
        </w:rPr>
        <w:t>Братованов</w:t>
      </w:r>
      <w:proofErr w:type="spellEnd"/>
      <w:r w:rsidR="009736B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9736B9" w:rsidRPr="009736B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ЕВРОХОСПИТАЛ – </w:t>
      </w:r>
      <w:proofErr w:type="spellStart"/>
      <w:r w:rsidR="009736B9" w:rsidRPr="009736B9">
        <w:rPr>
          <w:rFonts w:ascii="Times New Roman" w:hAnsi="Times New Roman" w:cs="Times New Roman"/>
          <w:b/>
          <w:sz w:val="28"/>
          <w:szCs w:val="28"/>
          <w:lang w:val="bg-BG"/>
        </w:rPr>
        <w:t>гр.Варна</w:t>
      </w:r>
      <w:proofErr w:type="spellEnd"/>
      <w:r w:rsidR="009736B9"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 w:rsidRPr="00320EAE">
        <w:rPr>
          <w:rFonts w:ascii="Times New Roman" w:hAnsi="Times New Roman" w:cs="Times New Roman"/>
          <w:sz w:val="28"/>
          <w:szCs w:val="28"/>
          <w:lang w:val="bg-BG"/>
        </w:rPr>
        <w:t>а профилактични прегледи срещу заплащане от 8.00 лв. за неосигурени лица от общината  и предоставяне на помещение от страна на общината за осъществяване на тези прегледи.</w:t>
      </w:r>
      <w:bookmarkStart w:id="0" w:name="_GoBack"/>
      <w:bookmarkEnd w:id="0"/>
    </w:p>
    <w:p w:rsidR="00320EAE" w:rsidRDefault="00C300DA" w:rsidP="00E4565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да се изготви справка за тези лица.</w:t>
      </w:r>
    </w:p>
    <w:p w:rsidR="00C300DA" w:rsidRPr="00320EAE" w:rsidRDefault="00C300DA" w:rsidP="00E4565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Направи предложение за предоставяне на таблети за работата на общинските съветници.</w:t>
      </w:r>
    </w:p>
    <w:p w:rsidR="00EF38FC" w:rsidRPr="00D43322" w:rsidRDefault="00EF38FC" w:rsidP="00EF38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Поради изчерпване на дневния </w:t>
      </w:r>
      <w:r w:rsidR="00290C0B">
        <w:rPr>
          <w:rFonts w:ascii="Times New Roman" w:hAnsi="Times New Roman" w:cs="Times New Roman"/>
          <w:sz w:val="28"/>
          <w:szCs w:val="28"/>
          <w:lang w:val="bg-BG"/>
        </w:rPr>
        <w:t>ред, заседанието бе закрито в 1</w:t>
      </w:r>
      <w:r w:rsidR="002B6FE6">
        <w:rPr>
          <w:rFonts w:ascii="Times New Roman" w:hAnsi="Times New Roman" w:cs="Times New Roman"/>
          <w:sz w:val="28"/>
          <w:szCs w:val="28"/>
          <w:lang w:val="bg-BG"/>
        </w:rPr>
        <w:t>1.30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часа.</w:t>
      </w:r>
    </w:p>
    <w:p w:rsidR="00EF38FC" w:rsidRDefault="00EF38FC" w:rsidP="00EF38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F38FC" w:rsidRDefault="00EF38FC" w:rsidP="00290C0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300DA" w:rsidRDefault="00C300DA" w:rsidP="00290C0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300DA" w:rsidRDefault="00C300DA" w:rsidP="00290C0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72014" w:rsidRDefault="00972014" w:rsidP="00290C0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F38FC" w:rsidRDefault="00EF38FC" w:rsidP="00EF3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F38FC" w:rsidRPr="009947D7" w:rsidRDefault="00EF38FC" w:rsidP="00EF38FC">
      <w:pPr>
        <w:spacing w:after="0"/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EF38FC" w:rsidRPr="009947D7" w:rsidRDefault="00EF38FC" w:rsidP="00EF38FC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_________________</w:t>
      </w:r>
    </w:p>
    <w:p w:rsidR="00EF38FC" w:rsidRPr="009947D7" w:rsidRDefault="00EF38FC" w:rsidP="00EF3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РИДВАН КЯЗИМ /</w:t>
      </w:r>
    </w:p>
    <w:p w:rsidR="00EF38FC" w:rsidRDefault="00EF38FC" w:rsidP="00EF3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F38FC" w:rsidRPr="00530150" w:rsidRDefault="00EF38FC" w:rsidP="00EF3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F38FC" w:rsidRDefault="00EF38FC" w:rsidP="00EF3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801EF" w:rsidRDefault="00F801EF"/>
    <w:sectPr w:rsidR="00F801EF" w:rsidSect="000449CE">
      <w:footerReference w:type="default" r:id="rId7"/>
      <w:pgSz w:w="12240" w:h="15840"/>
      <w:pgMar w:top="851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99" w:rsidRDefault="00BF6B99" w:rsidP="006B0791">
      <w:pPr>
        <w:spacing w:after="0" w:line="240" w:lineRule="auto"/>
      </w:pPr>
      <w:r>
        <w:separator/>
      </w:r>
    </w:p>
  </w:endnote>
  <w:endnote w:type="continuationSeparator" w:id="0">
    <w:p w:rsidR="00BF6B99" w:rsidRDefault="00BF6B99" w:rsidP="006B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460005"/>
      <w:docPartObj>
        <w:docPartGallery w:val="Page Numbers (Bottom of Page)"/>
        <w:docPartUnique/>
      </w:docPartObj>
    </w:sdtPr>
    <w:sdtEndPr/>
    <w:sdtContent>
      <w:p w:rsidR="006B0791" w:rsidRDefault="006B07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B9" w:rsidRPr="009736B9">
          <w:rPr>
            <w:noProof/>
            <w:lang w:val="bg-BG"/>
          </w:rPr>
          <w:t>15</w:t>
        </w:r>
        <w:r>
          <w:fldChar w:fldCharType="end"/>
        </w:r>
      </w:p>
    </w:sdtContent>
  </w:sdt>
  <w:p w:rsidR="006B0791" w:rsidRDefault="006B07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99" w:rsidRDefault="00BF6B99" w:rsidP="006B0791">
      <w:pPr>
        <w:spacing w:after="0" w:line="240" w:lineRule="auto"/>
      </w:pPr>
      <w:r>
        <w:separator/>
      </w:r>
    </w:p>
  </w:footnote>
  <w:footnote w:type="continuationSeparator" w:id="0">
    <w:p w:rsidR="00BF6B99" w:rsidRDefault="00BF6B99" w:rsidP="006B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3F0B"/>
    <w:multiLevelType w:val="hybridMultilevel"/>
    <w:tmpl w:val="6E1CB1FC"/>
    <w:lvl w:ilvl="0" w:tplc="991C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46CD3"/>
    <w:multiLevelType w:val="hybridMultilevel"/>
    <w:tmpl w:val="F03E378A"/>
    <w:lvl w:ilvl="0" w:tplc="7332E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70E36"/>
    <w:multiLevelType w:val="hybridMultilevel"/>
    <w:tmpl w:val="3646ADE8"/>
    <w:lvl w:ilvl="0" w:tplc="BD66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3"/>
    <w:rsid w:val="00007C35"/>
    <w:rsid w:val="0001395C"/>
    <w:rsid w:val="000449CE"/>
    <w:rsid w:val="0006120F"/>
    <w:rsid w:val="00072DDE"/>
    <w:rsid w:val="000A7818"/>
    <w:rsid w:val="001272D4"/>
    <w:rsid w:val="00194B8D"/>
    <w:rsid w:val="0027528C"/>
    <w:rsid w:val="0027718F"/>
    <w:rsid w:val="00290C0B"/>
    <w:rsid w:val="00297667"/>
    <w:rsid w:val="002B6FE6"/>
    <w:rsid w:val="002D7379"/>
    <w:rsid w:val="00320EAE"/>
    <w:rsid w:val="0032642B"/>
    <w:rsid w:val="003D6234"/>
    <w:rsid w:val="003F6A0E"/>
    <w:rsid w:val="0040520E"/>
    <w:rsid w:val="00432B6C"/>
    <w:rsid w:val="0045085A"/>
    <w:rsid w:val="004677F2"/>
    <w:rsid w:val="00482767"/>
    <w:rsid w:val="004B1855"/>
    <w:rsid w:val="00501F36"/>
    <w:rsid w:val="005037FC"/>
    <w:rsid w:val="005426F9"/>
    <w:rsid w:val="00544E87"/>
    <w:rsid w:val="005735B6"/>
    <w:rsid w:val="00593D8F"/>
    <w:rsid w:val="00595D2B"/>
    <w:rsid w:val="005B0178"/>
    <w:rsid w:val="005D4B5C"/>
    <w:rsid w:val="00617D91"/>
    <w:rsid w:val="00622651"/>
    <w:rsid w:val="00671A12"/>
    <w:rsid w:val="00676D36"/>
    <w:rsid w:val="00677376"/>
    <w:rsid w:val="006B0791"/>
    <w:rsid w:val="006C0405"/>
    <w:rsid w:val="006E6101"/>
    <w:rsid w:val="006F6870"/>
    <w:rsid w:val="00723A67"/>
    <w:rsid w:val="00735C63"/>
    <w:rsid w:val="00741776"/>
    <w:rsid w:val="007E3E69"/>
    <w:rsid w:val="007E5BC5"/>
    <w:rsid w:val="00860D1E"/>
    <w:rsid w:val="00864993"/>
    <w:rsid w:val="00872443"/>
    <w:rsid w:val="008A281D"/>
    <w:rsid w:val="008C773C"/>
    <w:rsid w:val="008D6F75"/>
    <w:rsid w:val="00900C48"/>
    <w:rsid w:val="00926F5B"/>
    <w:rsid w:val="00961416"/>
    <w:rsid w:val="00972014"/>
    <w:rsid w:val="009736B9"/>
    <w:rsid w:val="00A22191"/>
    <w:rsid w:val="00A271B3"/>
    <w:rsid w:val="00A41F13"/>
    <w:rsid w:val="00AB7F20"/>
    <w:rsid w:val="00AD4A69"/>
    <w:rsid w:val="00B85304"/>
    <w:rsid w:val="00BD232C"/>
    <w:rsid w:val="00BD419B"/>
    <w:rsid w:val="00BF6B99"/>
    <w:rsid w:val="00C300DA"/>
    <w:rsid w:val="00C375E7"/>
    <w:rsid w:val="00C634FB"/>
    <w:rsid w:val="00CD7963"/>
    <w:rsid w:val="00D367BF"/>
    <w:rsid w:val="00D37C73"/>
    <w:rsid w:val="00D447B1"/>
    <w:rsid w:val="00D45776"/>
    <w:rsid w:val="00D765DC"/>
    <w:rsid w:val="00D852AE"/>
    <w:rsid w:val="00D92D03"/>
    <w:rsid w:val="00DD1802"/>
    <w:rsid w:val="00E27A5B"/>
    <w:rsid w:val="00E45653"/>
    <w:rsid w:val="00EB0CF3"/>
    <w:rsid w:val="00EC5F9D"/>
    <w:rsid w:val="00ED4FD5"/>
    <w:rsid w:val="00EF38FC"/>
    <w:rsid w:val="00F50F8C"/>
    <w:rsid w:val="00F801EF"/>
    <w:rsid w:val="00FA7EFD"/>
    <w:rsid w:val="00FB3704"/>
    <w:rsid w:val="00FC5E3C"/>
    <w:rsid w:val="00FD634D"/>
    <w:rsid w:val="00FE5C11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2BA3"/>
  <w15:chartTrackingRefBased/>
  <w15:docId w15:val="{B441214B-9E66-4D9E-B5EB-9E13494C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B0791"/>
  </w:style>
  <w:style w:type="paragraph" w:styleId="a6">
    <w:name w:val="footer"/>
    <w:basedOn w:val="a"/>
    <w:link w:val="a7"/>
    <w:uiPriority w:val="99"/>
    <w:unhideWhenUsed/>
    <w:rsid w:val="006B0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B0791"/>
  </w:style>
  <w:style w:type="paragraph" w:styleId="a8">
    <w:name w:val="Balloon Text"/>
    <w:basedOn w:val="a"/>
    <w:link w:val="a9"/>
    <w:uiPriority w:val="99"/>
    <w:semiHidden/>
    <w:unhideWhenUsed/>
    <w:rsid w:val="0059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9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15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cp:lastPrinted>2020-03-04T12:11:00Z</cp:lastPrinted>
  <dcterms:created xsi:type="dcterms:W3CDTF">2020-02-24T11:28:00Z</dcterms:created>
  <dcterms:modified xsi:type="dcterms:W3CDTF">2020-03-04T13:36:00Z</dcterms:modified>
</cp:coreProperties>
</file>